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25" w:rsidRPr="00E00BB0" w:rsidRDefault="00E82325" w:rsidP="00E8232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B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Установите соответствие между числовыми выражениями и их значениями: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0,3</m:t>
        </m:r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       Б)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2,3</m:t>
            </m:r>
          </m:den>
        </m:f>
      </m:oMath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1)2,5                   2) -4                    3)0,1                        4)4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250" w:type="dxa"/>
        <w:tblLook w:val="04A0"/>
      </w:tblPr>
      <w:tblGrid>
        <w:gridCol w:w="522"/>
        <w:gridCol w:w="709"/>
        <w:gridCol w:w="567"/>
      </w:tblGrid>
      <w:tr w:rsidR="00E82325" w:rsidRPr="00E00BB0" w:rsidTr="00E82325">
        <w:tc>
          <w:tcPr>
            <w:tcW w:w="522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2325" w:rsidRPr="00E00BB0" w:rsidTr="00E82325">
        <w:tc>
          <w:tcPr>
            <w:tcW w:w="522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На диаграмме показано  распределение групп товаров в различных ситуациях: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8308" cy="968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74" cy="96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В каком из супермаркетов доля товаров группы А наименьшая?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560 мл раствора содержит2,8 г кислоты. Какова концентрация кислоты в растворе?</w:t>
      </w:r>
    </w:p>
    <w:p w:rsidR="00E82325" w:rsidRPr="00E00BB0" w:rsidRDefault="00E82325" w:rsidP="00E82325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140335</wp:posOffset>
            </wp:positionV>
            <wp:extent cx="715645" cy="829310"/>
            <wp:effectExtent l="1905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5%                2)0,5%                   3)2%                      4)20% 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Фронтон имеет форму теугольника со сторонами 8 м, 8м и 4 м. Декаративная планка прибита так, как показанно на рисунке. Какова длина планки? (ответ дайте в метрах).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Ответ:__________  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Укаджите два соседних  целых числа, между котороми расположено число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5</m:t>
            </m:r>
          </m:e>
        </m:rad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.</m:t>
        </m:r>
      </m:oMath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Из формулы кинетической энергии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k</m:t>
            </m:r>
          </m:sub>
        </m:sSub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m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v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выразите скорость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v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106680</wp:posOffset>
            </wp:positionV>
            <wp:extent cx="984250" cy="1148080"/>
            <wp:effectExtent l="95250" t="0" r="825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425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Упростите выражение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</m:den>
            </m:f>
            <m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y</m:t>
                </m:r>
              </m:den>
            </m:f>
          </m:e>
        </m:d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9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xy</m:t>
            </m:r>
          </m:den>
        </m:f>
      </m:oMath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 ромбе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ABCD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угол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ABC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равен 144°. Найдите величину угла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CAD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(в градусах)</w:t>
      </w:r>
      <w:r w:rsidRPr="00E00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>Ответ:___________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Решите уравнение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2x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val="en-US" w:eastAsia="ru-RU"/>
        </w:rPr>
        <w:t>2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=15x+8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66675</wp:posOffset>
            </wp:positionV>
            <wp:extent cx="812800" cy="1169035"/>
            <wp:effectExtent l="190500" t="0" r="17780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80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0BB0">
        <w:rPr>
          <w:rFonts w:ascii="Times New Roman" w:hAnsi="Times New Roman" w:cs="Times New Roman"/>
          <w:sz w:val="24"/>
          <w:szCs w:val="24"/>
        </w:rPr>
        <w:t>Решите неравенство 3-(5-2х)&lt;6х.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 Используя данные. </w:t>
      </w:r>
      <w:proofErr w:type="gramStart"/>
      <w:r w:rsidRPr="00E00BB0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E00BB0">
        <w:rPr>
          <w:rFonts w:ascii="Times New Roman" w:hAnsi="Times New Roman" w:cs="Times New Roman"/>
          <w:sz w:val="24"/>
          <w:szCs w:val="24"/>
        </w:rPr>
        <w:t xml:space="preserve"> на рисунке. Найдите площадь трапеции. </w:t>
      </w:r>
    </w:p>
    <w:p w:rsidR="00E82325" w:rsidRPr="00E00BB0" w:rsidRDefault="00E82325" w:rsidP="00E82325">
      <w:pPr>
        <w:pStyle w:val="a3"/>
        <w:ind w:left="0" w:firstLine="28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 Укажите номера верных утверждений</w:t>
      </w:r>
    </w:p>
    <w:p w:rsidR="00E82325" w:rsidRPr="00E00BB0" w:rsidRDefault="00E82325" w:rsidP="00E82325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Если острый угол одного прямоугольного треугольника равен острому углу другого прямоугольного треугольника, то эти треугольники подобны.</w:t>
      </w:r>
    </w:p>
    <w:p w:rsidR="00E82325" w:rsidRPr="00E00BB0" w:rsidRDefault="00E82325" w:rsidP="00E82325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928421</wp:posOffset>
            </wp:positionH>
            <wp:positionV relativeFrom="paragraph">
              <wp:posOffset>156071</wp:posOffset>
            </wp:positionV>
            <wp:extent cx="1119693" cy="2764279"/>
            <wp:effectExtent l="838200" t="0" r="823407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0956" cy="276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sz w:val="24"/>
          <w:szCs w:val="24"/>
        </w:rPr>
        <w:t>Диагонали параллелограмма равны.</w:t>
      </w:r>
    </w:p>
    <w:p w:rsidR="00E82325" w:rsidRPr="00E00BB0" w:rsidRDefault="00E82325" w:rsidP="00E82325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Медианы треугольника в точке пересечения делятся пополам.</w:t>
      </w:r>
    </w:p>
    <w:p w:rsidR="00E82325" w:rsidRPr="00E00BB0" w:rsidRDefault="00E82325" w:rsidP="00E82325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Диагонали ромба перпендикулярны </w:t>
      </w:r>
    </w:p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2929328</wp:posOffset>
            </wp:positionH>
            <wp:positionV relativeFrom="paragraph">
              <wp:posOffset>252007</wp:posOffset>
            </wp:positionV>
            <wp:extent cx="1098240" cy="1329069"/>
            <wp:effectExtent l="133350" t="0" r="12096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8240" cy="132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sz w:val="24"/>
          <w:szCs w:val="24"/>
        </w:rPr>
        <w:t>Установите соответствие между графиками функций и формулами. Которые они задаются.</w:t>
      </w:r>
    </w:p>
    <w:p w:rsidR="00E82325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E82325" w:rsidRPr="00E00BB0" w:rsidRDefault="00E82325" w:rsidP="00E82325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00BB0">
        <w:rPr>
          <w:rFonts w:ascii="Times New Roman" w:hAnsi="Times New Roman" w:cs="Times New Roman"/>
          <w:sz w:val="24"/>
          <w:szCs w:val="24"/>
        </w:rPr>
        <w:t>=3</w:t>
      </w:r>
      <w:r w:rsidRPr="00E00B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00BB0">
        <w:rPr>
          <w:rFonts w:ascii="Times New Roman" w:hAnsi="Times New Roman" w:cs="Times New Roman"/>
          <w:sz w:val="24"/>
          <w:szCs w:val="24"/>
        </w:rPr>
        <w:t xml:space="preserve">+2               2)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A664E9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х</m:t>
            </m:r>
          </m:den>
        </m:f>
      </m:oMath>
      <w:r w:rsidRPr="00A664E9">
        <w:rPr>
          <w:rFonts w:ascii="Times New Roman" w:eastAsiaTheme="minorEastAsia" w:hAnsi="Times New Roman" w:cs="Times New Roman"/>
          <w:sz w:val="24"/>
          <w:szCs w:val="24"/>
        </w:rPr>
        <w:t xml:space="preserve">  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</m:oMath>
    </w:p>
    <w:p w:rsidR="00E82325" w:rsidRPr="00E00BB0" w:rsidRDefault="00E82325" w:rsidP="00E82325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567"/>
      </w:tblGrid>
      <w:tr w:rsidR="00E82325" w:rsidRPr="00E00BB0" w:rsidTr="00E82325">
        <w:tc>
          <w:tcPr>
            <w:tcW w:w="588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2325" w:rsidRPr="00E00BB0" w:rsidTr="00E82325">
        <w:tc>
          <w:tcPr>
            <w:tcW w:w="588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325" w:rsidRPr="00E00BB0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 Сократите дробь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</m:den>
        </m:f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2325" w:rsidRDefault="00E82325" w:rsidP="00E82325">
      <w:pPr>
        <w:pStyle w:val="a3"/>
        <w:numPr>
          <w:ilvl w:val="0"/>
          <w:numId w:val="1"/>
        </w:numPr>
        <w:ind w:left="0" w:firstLine="284"/>
        <w:rPr>
          <w:rFonts w:ascii="Times New Roman" w:eastAsiaTheme="minorEastAsia" w:hAnsi="Times New Roman" w:cs="Times New Roman"/>
          <w:sz w:val="24"/>
          <w:szCs w:val="24"/>
        </w:rPr>
        <w:sectPr w:rsidR="00E82325" w:rsidSect="00E82325">
          <w:pgSz w:w="16838" w:h="11906" w:orient="landscape"/>
          <w:pgMar w:top="284" w:right="709" w:bottom="284" w:left="284" w:header="709" w:footer="709" w:gutter="0"/>
          <w:cols w:num="2" w:space="31"/>
          <w:docGrid w:linePitch="360"/>
        </w:sectPr>
      </w:pPr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От базы отдыха. Расположенной на берегу реки. По течению реки  отправилась моторная лодка. Проплыв 8 км, отдыхающие вернулись, затратив на обратный путь на 1ч  больше. Какова собственная скорость моторной лодки, если скорость течения составляет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2км/ч?</w:t>
      </w:r>
    </w:p>
    <w:p w:rsidR="00E82325" w:rsidRDefault="00E82325" w:rsidP="00E82325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325" w:rsidRDefault="00E82325" w:rsidP="00E82325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  <w:sectPr w:rsidR="00E82325" w:rsidSect="00E82325">
          <w:type w:val="continuous"/>
          <w:pgSz w:w="16838" w:h="11906" w:orient="landscape"/>
          <w:pgMar w:top="425" w:right="709" w:bottom="284" w:left="425" w:header="709" w:footer="709" w:gutter="0"/>
          <w:cols w:space="708"/>
          <w:docGrid w:linePitch="360"/>
        </w:sectPr>
      </w:pPr>
    </w:p>
    <w:p w:rsidR="00E82325" w:rsidRPr="00E00BB0" w:rsidRDefault="00E82325" w:rsidP="00E8232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B0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Установите соответствие между числовыми выражениями и их значениями: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+0,4</m:t>
        </m:r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       Б)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0,7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</m:oMath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E00BB0">
        <w:rPr>
          <w:rFonts w:ascii="Times New Roman" w:hAnsi="Times New Roman" w:cs="Times New Roman"/>
          <w:sz w:val="24"/>
          <w:szCs w:val="24"/>
        </w:rPr>
        <w:t xml:space="preserve">                   2) 0,9                    3)-1                        4)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709"/>
        <w:gridCol w:w="567"/>
      </w:tblGrid>
      <w:tr w:rsidR="00E82325" w:rsidRPr="00E00BB0" w:rsidTr="00D44BC2">
        <w:tc>
          <w:tcPr>
            <w:tcW w:w="522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2325" w:rsidRPr="00E00BB0" w:rsidTr="00D44BC2">
        <w:tc>
          <w:tcPr>
            <w:tcW w:w="522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На диаграмме показано  распределение групп товаров в различных ситуациях</w:t>
      </w:r>
      <w:proofErr w:type="gramStart"/>
      <w:r w:rsidRPr="00E00B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2494" cy="89008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58" cy="89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В каком из супермаркетов доля товаров группы А наименьшая?</w:t>
      </w:r>
    </w:p>
    <w:p w:rsidR="00E82325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226060</wp:posOffset>
            </wp:positionV>
            <wp:extent cx="680720" cy="1562735"/>
            <wp:effectExtent l="457200" t="0" r="443230" b="0"/>
            <wp:wrapSquare wrapText="bothSides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7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3, </w:t>
      </w: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450 мл раствора содержит 9г кислоты. Какова концентрация кислоты в растворе?</w:t>
      </w:r>
    </w:p>
    <w:p w:rsidR="00E82325" w:rsidRDefault="00E82325" w:rsidP="00E82325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0,5%                2)2%       </w:t>
      </w:r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3)0,2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%                </w:t>
      </w: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4)5% 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Наклонную планку поддерживают две вертикалные опоры, которые расположенны так, как показанно на рисунке. Найдите высоту меньшей опоры,если высота большей опоры равна 3м.   (ответ дайте в метрах).</w:t>
      </w:r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Ответ:__________  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t>Укаджите два соседних  целых числа, между котороми расположено число 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8</m:t>
            </m:r>
          </m:e>
        </m:rad>
      </m:oMath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Из формулы пути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 w:eastAsia="ru-RU"/>
          </w:rPr>
          <m:t>s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при равноускоренном движении в случае , когда начальная скорость равна нулю, выразите время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Упростите выражение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</m:den>
            </m:f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y</m:t>
                </m:r>
              </m:den>
            </m:f>
          </m:e>
        </m:d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49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xy</m:t>
            </m:r>
          </m:den>
        </m:f>
      </m:oMath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-89535</wp:posOffset>
            </wp:positionV>
            <wp:extent cx="689610" cy="928370"/>
            <wp:effectExtent l="152400" t="0" r="14859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640280">
                      <a:off x="0" y="0"/>
                      <a:ext cx="68961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 трапеции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ABCD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угол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C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на 40° больше угла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D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Найдите величину угла 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D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(в градусах)</w:t>
      </w:r>
      <w:r w:rsidRPr="00E00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Решите уравнение 3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x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val="en-US" w:eastAsia="ru-RU"/>
        </w:rPr>
        <w:t>2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=1</w:t>
      </w: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-2х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00B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113030</wp:posOffset>
            </wp:positionV>
            <wp:extent cx="1026795" cy="755650"/>
            <wp:effectExtent l="38100" t="38100" r="20955" b="2540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32776">
                      <a:off x="0" y="0"/>
                      <a:ext cx="10267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0BB0">
        <w:rPr>
          <w:rFonts w:ascii="Times New Roman" w:hAnsi="Times New Roman" w:cs="Times New Roman"/>
          <w:sz w:val="24"/>
          <w:szCs w:val="24"/>
        </w:rPr>
        <w:t>Решите неравенство -5-(7+8х)&gt;-2х.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 Используя данные. </w:t>
      </w:r>
      <w:proofErr w:type="gramStart"/>
      <w:r w:rsidRPr="00E00BB0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E00BB0">
        <w:rPr>
          <w:rFonts w:ascii="Times New Roman" w:hAnsi="Times New Roman" w:cs="Times New Roman"/>
          <w:sz w:val="24"/>
          <w:szCs w:val="24"/>
        </w:rPr>
        <w:t xml:space="preserve"> на рисунке. Найдите площадь параллелограмма. </w:t>
      </w:r>
    </w:p>
    <w:p w:rsidR="00E82325" w:rsidRPr="00E00BB0" w:rsidRDefault="00E82325" w:rsidP="00E82325">
      <w:pPr>
        <w:pStyle w:val="a3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E00B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Ответ:__________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>Укажите номера верных утверждений.</w:t>
      </w:r>
    </w:p>
    <w:p w:rsidR="00E82325" w:rsidRPr="00E82325" w:rsidRDefault="00E82325" w:rsidP="00E82325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E82325">
        <w:rPr>
          <w:rFonts w:ascii="Times New Roman" w:hAnsi="Times New Roman" w:cs="Times New Roman"/>
        </w:rPr>
        <w:t>Если катет и прилежащий к нему острый угол одного прямоугольного треугольника соответственно равны катету и прилежащему острому углу другого прямоугольного треугольника, то такие треугольники равны.</w:t>
      </w:r>
    </w:p>
    <w:p w:rsidR="00E82325" w:rsidRPr="00E82325" w:rsidRDefault="00E82325" w:rsidP="00E82325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E82325">
        <w:rPr>
          <w:rFonts w:ascii="Times New Roman" w:hAnsi="Times New Roman" w:cs="Times New Roman"/>
        </w:rPr>
        <w:t>Диагонали ромба равны.</w:t>
      </w:r>
    </w:p>
    <w:p w:rsidR="00E82325" w:rsidRPr="00E82325" w:rsidRDefault="00E82325" w:rsidP="00E82325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E82325">
        <w:rPr>
          <w:rFonts w:ascii="Times New Roman" w:hAnsi="Times New Roman" w:cs="Times New Roman"/>
        </w:rPr>
        <w:t>Радиус окружности, описанной около прямоугольного треугольника, равен половине гипотенузы.</w:t>
      </w:r>
    </w:p>
    <w:p w:rsidR="00E82325" w:rsidRPr="00E82325" w:rsidRDefault="00E82325" w:rsidP="00E82325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E82325">
        <w:rPr>
          <w:rFonts w:ascii="Times New Roman" w:hAnsi="Times New Roman" w:cs="Times New Roman"/>
        </w:rPr>
        <w:t>Диагонали трапеции в точке пересечения делятся пополам.</w:t>
      </w:r>
    </w:p>
    <w:p w:rsidR="00E82325" w:rsidRPr="00E00BB0" w:rsidRDefault="00E82325" w:rsidP="00E8232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5715</wp:posOffset>
            </wp:positionV>
            <wp:extent cx="961390" cy="2360295"/>
            <wp:effectExtent l="723900" t="0" r="695960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139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BB0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графиками функций и формулами. Которые они задаются.</w:t>
      </w:r>
    </w:p>
    <w:p w:rsidR="00E82325" w:rsidRPr="00E82325" w:rsidRDefault="00E82325" w:rsidP="00E8232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2727595</wp:posOffset>
            </wp:positionH>
            <wp:positionV relativeFrom="paragraph">
              <wp:posOffset>170795</wp:posOffset>
            </wp:positionV>
            <wp:extent cx="957964" cy="1158949"/>
            <wp:effectExtent l="114300" t="0" r="108836" b="0"/>
            <wp:wrapNone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7964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E00BB0">
        <w:rPr>
          <w:rFonts w:ascii="Times New Roman" w:hAnsi="Times New Roman" w:cs="Times New Roman"/>
          <w:sz w:val="24"/>
          <w:szCs w:val="24"/>
        </w:rPr>
        <w:t xml:space="preserve">               2)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        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</m:oMath>
    </w:p>
    <w:p w:rsidR="00E82325" w:rsidRPr="00E82325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82325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82325" w:rsidRPr="00E82325" w:rsidRDefault="00E82325" w:rsidP="00E82325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E82325" w:rsidRPr="00E00BB0" w:rsidRDefault="00E82325" w:rsidP="00E823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1080" w:type="dxa"/>
        <w:tblLook w:val="04A0"/>
      </w:tblPr>
      <w:tblGrid>
        <w:gridCol w:w="446"/>
        <w:gridCol w:w="425"/>
        <w:gridCol w:w="567"/>
      </w:tblGrid>
      <w:tr w:rsidR="00E82325" w:rsidRPr="00E00BB0" w:rsidTr="00E82325">
        <w:tc>
          <w:tcPr>
            <w:tcW w:w="446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00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82325" w:rsidRPr="00E00BB0" w:rsidTr="00E82325">
        <w:tc>
          <w:tcPr>
            <w:tcW w:w="446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325" w:rsidRPr="00E00BB0" w:rsidRDefault="00E82325" w:rsidP="00E82325">
            <w:pPr>
              <w:pStyle w:val="a3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325" w:rsidRPr="00E00BB0" w:rsidRDefault="00E82325" w:rsidP="00E8232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E00BB0">
        <w:rPr>
          <w:rFonts w:ascii="Times New Roman" w:hAnsi="Times New Roman" w:cs="Times New Roman"/>
          <w:sz w:val="24"/>
          <w:szCs w:val="24"/>
        </w:rPr>
        <w:t xml:space="preserve"> Сократите дробь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00B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2325" w:rsidRPr="00E82325" w:rsidRDefault="00E82325" w:rsidP="00E82325">
      <w:pPr>
        <w:pStyle w:val="a3"/>
        <w:numPr>
          <w:ilvl w:val="0"/>
          <w:numId w:val="4"/>
        </w:numPr>
        <w:ind w:left="0"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E82325">
        <w:rPr>
          <w:rFonts w:ascii="Times New Roman" w:eastAsiaTheme="minorEastAsia" w:hAnsi="Times New Roman" w:cs="Times New Roman"/>
          <w:sz w:val="24"/>
          <w:szCs w:val="24"/>
        </w:rPr>
        <w:t xml:space="preserve"> Из пункта</w:t>
      </w:r>
      <w:proofErr w:type="gramStart"/>
      <w:r w:rsidRPr="00E82325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E82325">
        <w:rPr>
          <w:rFonts w:ascii="Times New Roman" w:eastAsiaTheme="minorEastAsia" w:hAnsi="Times New Roman" w:cs="Times New Roman"/>
          <w:sz w:val="24"/>
          <w:szCs w:val="24"/>
        </w:rPr>
        <w:t xml:space="preserve"> в пункт В, расстояние между которыми 24 км, одновременно выехали два велосипедиста, причем скорость одного из них на 4км/ч превышала скорость другого. Найдите скорость велосипедистов, зная, что первый прибыл в пункт</w:t>
      </w:r>
      <w:proofErr w:type="gramStart"/>
      <w:r w:rsidRPr="00E82325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E82325">
        <w:rPr>
          <w:rFonts w:ascii="Times New Roman" w:eastAsiaTheme="minorEastAsia" w:hAnsi="Times New Roman" w:cs="Times New Roman"/>
          <w:sz w:val="24"/>
          <w:szCs w:val="24"/>
        </w:rPr>
        <w:t xml:space="preserve"> на 1 час раньше второго?</w:t>
      </w:r>
    </w:p>
    <w:p w:rsidR="00E82325" w:rsidRPr="00E82325" w:rsidRDefault="00E82325" w:rsidP="00E82325">
      <w:pPr>
        <w:rPr>
          <w:rFonts w:ascii="Times New Roman" w:eastAsiaTheme="minorEastAsia" w:hAnsi="Times New Roman" w:cs="Times New Roman"/>
          <w:sz w:val="24"/>
          <w:szCs w:val="24"/>
        </w:rPr>
        <w:sectPr w:rsidR="00E82325" w:rsidRPr="00E82325" w:rsidSect="00E82325">
          <w:type w:val="continuous"/>
          <w:pgSz w:w="16838" w:h="11906" w:orient="landscape"/>
          <w:pgMar w:top="425" w:right="709" w:bottom="284" w:left="425" w:header="709" w:footer="709" w:gutter="0"/>
          <w:cols w:num="2" w:space="110"/>
          <w:docGrid w:linePitch="360"/>
        </w:sectPr>
      </w:pPr>
    </w:p>
    <w:p w:rsidR="00174981" w:rsidRDefault="00174981" w:rsidP="00E82325">
      <w:pPr>
        <w:ind w:firstLine="284"/>
      </w:pPr>
    </w:p>
    <w:sectPr w:rsidR="00174981" w:rsidSect="00E82325">
      <w:type w:val="continuous"/>
      <w:pgSz w:w="16838" w:h="11906" w:orient="landscape"/>
      <w:pgMar w:top="425" w:right="709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CCA"/>
    <w:multiLevelType w:val="hybridMultilevel"/>
    <w:tmpl w:val="C936B220"/>
    <w:lvl w:ilvl="0" w:tplc="ADA8B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E29DD"/>
    <w:multiLevelType w:val="hybridMultilevel"/>
    <w:tmpl w:val="0A34E204"/>
    <w:lvl w:ilvl="0" w:tplc="FE50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5278B"/>
    <w:multiLevelType w:val="hybridMultilevel"/>
    <w:tmpl w:val="0A34E204"/>
    <w:lvl w:ilvl="0" w:tplc="FE50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06E43"/>
    <w:multiLevelType w:val="hybridMultilevel"/>
    <w:tmpl w:val="EB26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E4AC4"/>
    <w:multiLevelType w:val="hybridMultilevel"/>
    <w:tmpl w:val="A5A05B32"/>
    <w:lvl w:ilvl="0" w:tplc="941A1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20A02"/>
    <w:multiLevelType w:val="hybridMultilevel"/>
    <w:tmpl w:val="7A5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0B40"/>
    <w:multiLevelType w:val="hybridMultilevel"/>
    <w:tmpl w:val="AAA0415C"/>
    <w:lvl w:ilvl="0" w:tplc="4F0A8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325"/>
    <w:rsid w:val="00174981"/>
    <w:rsid w:val="005447D3"/>
    <w:rsid w:val="00A664E9"/>
    <w:rsid w:val="00E8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25"/>
    <w:pPr>
      <w:ind w:left="720"/>
      <w:contextualSpacing/>
    </w:pPr>
  </w:style>
  <w:style w:type="table" w:styleId="a4">
    <w:name w:val="Table Grid"/>
    <w:basedOn w:val="a1"/>
    <w:uiPriority w:val="59"/>
    <w:rsid w:val="00E82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Кисуня</dc:creator>
  <cp:keywords/>
  <dc:description/>
  <cp:lastModifiedBy>Кисуня</cp:lastModifiedBy>
  <cp:revision>2</cp:revision>
  <cp:lastPrinted>2012-05-10T18:25:00Z</cp:lastPrinted>
  <dcterms:created xsi:type="dcterms:W3CDTF">2012-05-10T18:10:00Z</dcterms:created>
  <dcterms:modified xsi:type="dcterms:W3CDTF">2012-05-10T18:36:00Z</dcterms:modified>
</cp:coreProperties>
</file>